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F6" w:rsidRDefault="008E07F6" w:rsidP="008E07F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es-ES"/>
        </w:rPr>
      </w:pPr>
      <w:r w:rsidRPr="008E07F6">
        <w:rPr>
          <w:rFonts w:ascii="Arial" w:eastAsia="Times New Roman" w:hAnsi="Arial" w:cs="Arial"/>
          <w:color w:val="000000"/>
          <w:kern w:val="36"/>
          <w:sz w:val="48"/>
          <w:szCs w:val="48"/>
          <w:lang w:eastAsia="es-ES"/>
        </w:rPr>
        <w:t>“Un cerebro atento al presente es un cerebro más feliz y productivo”</w:t>
      </w:r>
    </w:p>
    <w:p w:rsidR="00177AA6" w:rsidRDefault="00177AA6" w:rsidP="0038424B">
      <w:pPr>
        <w:pStyle w:val="z-Principiodelformulario"/>
        <w:jc w:val="left"/>
      </w:pPr>
      <w:r>
        <w:t>Principio del formulario</w:t>
      </w:r>
    </w:p>
    <w:p w:rsidR="00177AA6" w:rsidRDefault="00177AA6" w:rsidP="00177AA6">
      <w:pPr>
        <w:pStyle w:val="z-Finaldelformulario"/>
      </w:pPr>
      <w:r>
        <w:t>Final del formulario</w:t>
      </w:r>
    </w:p>
    <w:p w:rsidR="00177AA6" w:rsidRDefault="00177AA6" w:rsidP="00177AA6">
      <w:pPr>
        <w:shd w:val="clear" w:color="auto" w:fill="FFFFFF"/>
        <w:textAlignment w:val="baseline"/>
        <w:rPr>
          <w:rFonts w:ascii="inherit" w:hAnsi="inherit" w:cs="Arial"/>
          <w:color w:val="191919"/>
          <w:sz w:val="21"/>
          <w:szCs w:val="21"/>
        </w:rPr>
      </w:pPr>
    </w:p>
    <w:p w:rsidR="0038424B" w:rsidRDefault="0038424B" w:rsidP="00177AA6">
      <w:pPr>
        <w:shd w:val="clear" w:color="auto" w:fill="FFFFFF"/>
        <w:jc w:val="center"/>
        <w:textAlignment w:val="baseline"/>
      </w:pPr>
      <w:r>
        <w:rPr>
          <w:noProof/>
          <w:lang w:eastAsia="es-ES"/>
        </w:rPr>
        <w:drawing>
          <wp:inline distT="0" distB="0" distL="0" distR="0">
            <wp:extent cx="3752850" cy="2000250"/>
            <wp:effectExtent l="19050" t="0" r="0" b="0"/>
            <wp:docPr id="2" name="Imagen 1" descr="C:\Users\Administrador\Desktop\descarga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dor\Desktop\descarga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24B" w:rsidRDefault="0038424B" w:rsidP="00177AA6">
      <w:pPr>
        <w:shd w:val="clear" w:color="auto" w:fill="FFFFFF"/>
        <w:jc w:val="center"/>
        <w:textAlignment w:val="baseline"/>
      </w:pPr>
    </w:p>
    <w:p w:rsidR="00177AA6" w:rsidRPr="00956BEB" w:rsidRDefault="0038424B" w:rsidP="00177AA6">
      <w:pPr>
        <w:pStyle w:val="NormalWeb"/>
        <w:shd w:val="clear" w:color="auto" w:fill="FFFFFF"/>
        <w:spacing w:before="0" w:beforeAutospacing="0" w:after="39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  <w:r w:rsidRPr="00956BEB">
        <w:rPr>
          <w:rFonts w:asciiTheme="majorHAnsi" w:hAnsiTheme="majorHAnsi" w:cs="Arial"/>
          <w:color w:val="191919"/>
          <w:sz w:val="32"/>
          <w:szCs w:val="32"/>
        </w:rPr>
        <w:t>L</w:t>
      </w:r>
      <w:r w:rsidR="00177AA6" w:rsidRPr="00956BEB">
        <w:rPr>
          <w:rFonts w:asciiTheme="majorHAnsi" w:hAnsiTheme="majorHAnsi" w:cs="Arial"/>
          <w:color w:val="191919"/>
          <w:sz w:val="32"/>
          <w:szCs w:val="32"/>
        </w:rPr>
        <w:t>a importancia de conectarte con el presente.  Señala que el momento presente tiene la clave de la liberación.</w:t>
      </w:r>
    </w:p>
    <w:p w:rsidR="00177AA6" w:rsidRPr="00956BEB" w:rsidRDefault="00177AA6" w:rsidP="00177AA6">
      <w:pPr>
        <w:pStyle w:val="NormalWeb"/>
        <w:shd w:val="clear" w:color="auto" w:fill="FFFFFF"/>
        <w:spacing w:before="0" w:beforeAutospacing="0" w:after="39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  <w:r w:rsidRPr="00956BEB">
        <w:rPr>
          <w:rFonts w:asciiTheme="majorHAnsi" w:hAnsiTheme="majorHAnsi" w:cs="Arial"/>
          <w:color w:val="191919"/>
          <w:sz w:val="32"/>
          <w:szCs w:val="32"/>
        </w:rPr>
        <w:t>Sin embargo, es un reto vivir anclados al ahora, porque tu mente divaga demasiado en múltiples opciones hacia el futuro o realiza la continua revisión y análisis de eventos del pasado.</w:t>
      </w:r>
    </w:p>
    <w:p w:rsidR="00177AA6" w:rsidRPr="00956BEB" w:rsidRDefault="00177AA6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  <w:r w:rsidRPr="00956BEB">
        <w:rPr>
          <w:rFonts w:asciiTheme="majorHAnsi" w:hAnsiTheme="majorHAnsi" w:cs="Arial"/>
          <w:color w:val="191919"/>
          <w:sz w:val="32"/>
          <w:szCs w:val="32"/>
        </w:rPr>
        <w:t>Estas </w:t>
      </w:r>
      <w:r w:rsidRPr="00956BEB">
        <w:rPr>
          <w:rStyle w:val="Textoennegrita"/>
          <w:rFonts w:asciiTheme="majorHAnsi" w:hAnsiTheme="majorHAnsi" w:cs="Arial"/>
          <w:b w:val="0"/>
          <w:color w:val="191919"/>
          <w:sz w:val="32"/>
          <w:szCs w:val="32"/>
          <w:bdr w:val="none" w:sz="0" w:space="0" w:color="auto" w:frame="1"/>
        </w:rPr>
        <w:t>frases sobre vivir el presente</w:t>
      </w:r>
      <w:r w:rsidRPr="00956BEB">
        <w:rPr>
          <w:rFonts w:asciiTheme="majorHAnsi" w:hAnsiTheme="majorHAnsi" w:cs="Arial"/>
          <w:color w:val="191919"/>
          <w:sz w:val="32"/>
          <w:szCs w:val="32"/>
        </w:rPr>
        <w:t> o frases de vivir la vida, te recuerdan que debes regresar al aquí y</w:t>
      </w:r>
      <w:r w:rsidR="0038424B" w:rsidRPr="00956BEB">
        <w:rPr>
          <w:rFonts w:asciiTheme="majorHAnsi" w:hAnsiTheme="majorHAnsi" w:cs="Arial"/>
          <w:color w:val="191919"/>
          <w:sz w:val="32"/>
          <w:szCs w:val="32"/>
        </w:rPr>
        <w:t xml:space="preserve"> ahora</w:t>
      </w:r>
      <w:r w:rsidRPr="00956BEB">
        <w:rPr>
          <w:rFonts w:asciiTheme="majorHAnsi" w:hAnsiTheme="majorHAnsi" w:cs="Arial"/>
          <w:color w:val="191919"/>
          <w:sz w:val="32"/>
          <w:szCs w:val="32"/>
        </w:rPr>
        <w:t xml:space="preserve"> aceptar la realidad que vives, cualquiera que sea no como definit</w:t>
      </w:r>
      <w:r w:rsidR="0038424B" w:rsidRPr="00956BEB">
        <w:rPr>
          <w:rFonts w:asciiTheme="majorHAnsi" w:hAnsiTheme="majorHAnsi" w:cs="Arial"/>
          <w:color w:val="191919"/>
          <w:sz w:val="32"/>
          <w:szCs w:val="32"/>
        </w:rPr>
        <w:t>iva sino como real.</w:t>
      </w:r>
    </w:p>
    <w:p w:rsidR="00B621C4" w:rsidRPr="00956BEB" w:rsidRDefault="00B621C4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</w:p>
    <w:p w:rsidR="000058F2" w:rsidRDefault="00B621C4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  <w:r w:rsidRPr="00956BEB">
        <w:rPr>
          <w:rFonts w:asciiTheme="majorHAnsi" w:hAnsiTheme="majorHAnsi" w:cs="Arial"/>
          <w:color w:val="191919"/>
          <w:sz w:val="32"/>
          <w:szCs w:val="32"/>
        </w:rPr>
        <w:t xml:space="preserve">En los casos en los que la mente viaja sin parar, cuesta mucho concentrarse para ello recomendamos la meditación. Intentar </w:t>
      </w:r>
      <w:r w:rsidR="00704D00" w:rsidRPr="00956BEB">
        <w:rPr>
          <w:rFonts w:asciiTheme="majorHAnsi" w:hAnsiTheme="majorHAnsi" w:cs="Arial"/>
          <w:color w:val="191919"/>
          <w:sz w:val="32"/>
          <w:szCs w:val="32"/>
        </w:rPr>
        <w:t>practicar</w:t>
      </w:r>
      <w:r w:rsidR="00956BEB" w:rsidRPr="00956BEB">
        <w:rPr>
          <w:rFonts w:asciiTheme="majorHAnsi" w:hAnsiTheme="majorHAnsi" w:cs="Arial"/>
          <w:color w:val="191919"/>
          <w:sz w:val="32"/>
          <w:szCs w:val="32"/>
        </w:rPr>
        <w:t xml:space="preserve"> poco </w:t>
      </w:r>
      <w:r w:rsidR="00616A38">
        <w:rPr>
          <w:rFonts w:asciiTheme="majorHAnsi" w:hAnsiTheme="majorHAnsi" w:cs="Arial"/>
          <w:color w:val="191919"/>
          <w:sz w:val="32"/>
          <w:szCs w:val="32"/>
        </w:rPr>
        <w:t>a poco momentos de auto-observación</w:t>
      </w:r>
      <w:r w:rsidR="00956BEB" w:rsidRPr="00956BEB">
        <w:rPr>
          <w:rFonts w:asciiTheme="majorHAnsi" w:hAnsiTheme="majorHAnsi" w:cs="Arial"/>
          <w:color w:val="191919"/>
          <w:sz w:val="32"/>
          <w:szCs w:val="32"/>
        </w:rPr>
        <w:t xml:space="preserve">. Al principio basta con un minutos, y podo a poco vas aumentando los minutos. </w:t>
      </w:r>
    </w:p>
    <w:p w:rsidR="000058F2" w:rsidRDefault="000058F2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</w:p>
    <w:p w:rsidR="00916157" w:rsidRDefault="00916157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</w:p>
    <w:p w:rsidR="00916157" w:rsidRDefault="00916157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</w:p>
    <w:p w:rsidR="00916157" w:rsidRDefault="00916157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</w:p>
    <w:p w:rsidR="00916157" w:rsidRDefault="00916157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</w:p>
    <w:p w:rsidR="00916157" w:rsidRDefault="00916157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  <w:r>
        <w:rPr>
          <w:rFonts w:asciiTheme="majorHAnsi" w:hAnsiTheme="majorHAnsi" w:cs="Arial"/>
          <w:noProof/>
          <w:color w:val="191919"/>
          <w:sz w:val="32"/>
          <w:szCs w:val="32"/>
        </w:rPr>
        <w:lastRenderedPageBreak/>
        <w:t xml:space="preserve">                              </w:t>
      </w:r>
      <w:r>
        <w:rPr>
          <w:rFonts w:asciiTheme="majorHAnsi" w:hAnsiTheme="majorHAnsi" w:cs="Arial"/>
          <w:noProof/>
          <w:color w:val="191919"/>
          <w:sz w:val="32"/>
          <w:szCs w:val="32"/>
        </w:rPr>
        <w:drawing>
          <wp:inline distT="0" distB="0" distL="0" distR="0">
            <wp:extent cx="2143125" cy="2143125"/>
            <wp:effectExtent l="19050" t="0" r="9525" b="0"/>
            <wp:docPr id="1" name="Imagen 1" descr="C:\Users\Administrador\Desktop\descarga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dor\Desktop\descarga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157" w:rsidRPr="004B7A43" w:rsidRDefault="00916157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  <w:r w:rsidRPr="004B7A43">
        <w:rPr>
          <w:rFonts w:asciiTheme="majorHAnsi" w:hAnsiTheme="majorHAnsi" w:cs="Arial"/>
          <w:color w:val="191919"/>
          <w:sz w:val="32"/>
          <w:szCs w:val="32"/>
        </w:rPr>
        <w:t>A</w:t>
      </w:r>
      <w:r w:rsidR="00956BEB" w:rsidRPr="004B7A43">
        <w:rPr>
          <w:rFonts w:asciiTheme="majorHAnsi" w:hAnsiTheme="majorHAnsi" w:cs="Arial"/>
          <w:color w:val="191919"/>
          <w:sz w:val="32"/>
          <w:szCs w:val="32"/>
        </w:rPr>
        <w:t>yuda</w:t>
      </w:r>
      <w:r w:rsidRPr="004B7A43">
        <w:rPr>
          <w:rFonts w:asciiTheme="majorHAnsi" w:hAnsiTheme="majorHAnsi" w:cs="Arial"/>
          <w:color w:val="191919"/>
          <w:sz w:val="32"/>
          <w:szCs w:val="32"/>
        </w:rPr>
        <w:t>r</w:t>
      </w:r>
      <w:r w:rsidR="00956BEB" w:rsidRPr="004B7A43">
        <w:rPr>
          <w:rFonts w:asciiTheme="majorHAnsi" w:hAnsiTheme="majorHAnsi" w:cs="Arial"/>
          <w:color w:val="191919"/>
          <w:sz w:val="32"/>
          <w:szCs w:val="32"/>
        </w:rPr>
        <w:t xml:space="preserve"> a nuestro bienestar. Ayuda</w:t>
      </w:r>
      <w:r w:rsidRPr="004B7A43">
        <w:rPr>
          <w:rFonts w:asciiTheme="majorHAnsi" w:hAnsiTheme="majorHAnsi" w:cs="Arial"/>
          <w:color w:val="191919"/>
          <w:sz w:val="32"/>
          <w:szCs w:val="32"/>
        </w:rPr>
        <w:t>r</w:t>
      </w:r>
      <w:r w:rsidR="00956BEB" w:rsidRPr="004B7A43">
        <w:rPr>
          <w:rFonts w:asciiTheme="majorHAnsi" w:hAnsiTheme="majorHAnsi" w:cs="Arial"/>
          <w:color w:val="191919"/>
          <w:sz w:val="32"/>
          <w:szCs w:val="32"/>
        </w:rPr>
        <w:t xml:space="preserve"> a nuestro cerebro.</w:t>
      </w:r>
    </w:p>
    <w:p w:rsidR="00916157" w:rsidRPr="004B7A43" w:rsidRDefault="00956BEB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  <w:r w:rsidRPr="004B7A43">
        <w:rPr>
          <w:rFonts w:asciiTheme="majorHAnsi" w:hAnsiTheme="majorHAnsi" w:cs="Arial"/>
          <w:color w:val="191919"/>
          <w:sz w:val="32"/>
          <w:szCs w:val="32"/>
        </w:rPr>
        <w:t xml:space="preserve">Darse cuenta </w:t>
      </w:r>
      <w:r w:rsidRPr="004B7A43">
        <w:rPr>
          <w:rFonts w:asciiTheme="majorHAnsi" w:hAnsiTheme="majorHAnsi"/>
          <w:sz w:val="32"/>
          <w:szCs w:val="32"/>
        </w:rPr>
        <w:t>cuando estoy ansioso, me doy cuenta cuando tengo pensamientos tóxicos.</w:t>
      </w:r>
      <w:r w:rsidRPr="004B7A43">
        <w:rPr>
          <w:rFonts w:asciiTheme="majorHAnsi" w:hAnsiTheme="majorHAnsi" w:cs="Arial"/>
          <w:color w:val="191919"/>
          <w:sz w:val="32"/>
          <w:szCs w:val="32"/>
        </w:rPr>
        <w:t xml:space="preserve"> Y aprendo </w:t>
      </w:r>
      <w:r w:rsidR="000058F2" w:rsidRPr="004B7A43">
        <w:rPr>
          <w:rFonts w:asciiTheme="majorHAnsi" w:hAnsiTheme="majorHAnsi" w:cs="Arial"/>
          <w:color w:val="191919"/>
          <w:sz w:val="32"/>
          <w:szCs w:val="32"/>
        </w:rPr>
        <w:t xml:space="preserve">a parar. </w:t>
      </w:r>
    </w:p>
    <w:p w:rsidR="00916157" w:rsidRPr="004B7A43" w:rsidRDefault="00916157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color w:val="191919"/>
          <w:sz w:val="32"/>
          <w:szCs w:val="32"/>
        </w:rPr>
      </w:pPr>
    </w:p>
    <w:p w:rsidR="00234AE7" w:rsidRPr="004B7A43" w:rsidRDefault="000058F2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sz w:val="32"/>
          <w:szCs w:val="32"/>
        </w:rPr>
      </w:pPr>
      <w:r w:rsidRPr="004B7A43">
        <w:rPr>
          <w:rFonts w:asciiTheme="majorHAnsi" w:hAnsiTheme="majorHAnsi" w:cs="Arial"/>
          <w:color w:val="191919"/>
          <w:sz w:val="32"/>
          <w:szCs w:val="32"/>
        </w:rPr>
        <w:t>Dramatizar, exagerar</w:t>
      </w:r>
      <w:r w:rsidR="00505898" w:rsidRPr="004B7A43">
        <w:rPr>
          <w:rFonts w:asciiTheme="majorHAnsi" w:hAnsiTheme="majorHAnsi" w:cs="Arial"/>
          <w:color w:val="191919"/>
          <w:sz w:val="32"/>
          <w:szCs w:val="32"/>
        </w:rPr>
        <w:t xml:space="preserve"> las vivencias, pensar que esto no tiene solución. Hace que todo nuestro pensamiento se acelere y nuestra respuesta fisiológica también.</w:t>
      </w:r>
      <w:r w:rsidR="00234AE7" w:rsidRPr="004B7A43">
        <w:rPr>
          <w:rFonts w:asciiTheme="majorHAnsi" w:hAnsiTheme="majorHAnsi"/>
          <w:sz w:val="32"/>
          <w:szCs w:val="32"/>
        </w:rPr>
        <w:t xml:space="preserve"> </w:t>
      </w:r>
    </w:p>
    <w:p w:rsidR="004B7A43" w:rsidRPr="004B7A43" w:rsidRDefault="004B7A43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sz w:val="32"/>
          <w:szCs w:val="32"/>
        </w:rPr>
      </w:pPr>
      <w:r w:rsidRPr="004B7A43">
        <w:rPr>
          <w:rFonts w:asciiTheme="majorHAnsi" w:hAnsiTheme="majorHAnsi"/>
          <w:sz w:val="32"/>
          <w:szCs w:val="32"/>
        </w:rPr>
        <w:t>"Estamos todo el día haciendo cosas que atentan contra nuestro bienestar”.</w:t>
      </w:r>
    </w:p>
    <w:p w:rsidR="00234AE7" w:rsidRPr="004B7A43" w:rsidRDefault="00234AE7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sz w:val="32"/>
          <w:szCs w:val="32"/>
        </w:rPr>
      </w:pPr>
    </w:p>
    <w:p w:rsidR="002D285B" w:rsidRPr="004B7A43" w:rsidRDefault="00234AE7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sz w:val="32"/>
          <w:szCs w:val="32"/>
        </w:rPr>
      </w:pPr>
      <w:r w:rsidRPr="004B7A43">
        <w:rPr>
          <w:rFonts w:asciiTheme="majorHAnsi" w:hAnsiTheme="majorHAnsi"/>
          <w:sz w:val="32"/>
          <w:szCs w:val="32"/>
        </w:rPr>
        <w:t>Educar a nuestro cerebro para no volver a repetir los mismos pensamientos. La educación la hacemos con el cerebro, lo que enseñam</w:t>
      </w:r>
      <w:r w:rsidR="00962D45" w:rsidRPr="004B7A43">
        <w:rPr>
          <w:rFonts w:asciiTheme="majorHAnsi" w:hAnsiTheme="majorHAnsi"/>
          <w:sz w:val="32"/>
          <w:szCs w:val="32"/>
        </w:rPr>
        <w:t xml:space="preserve">os </w:t>
      </w:r>
      <w:r w:rsidRPr="004B7A43">
        <w:rPr>
          <w:rFonts w:asciiTheme="majorHAnsi" w:hAnsiTheme="majorHAnsi"/>
          <w:sz w:val="32"/>
          <w:szCs w:val="32"/>
        </w:rPr>
        <w:t>y lo que aprendemos, lo aprendemos con el cerebro. Así que es lógico que conocer el órgano con el cual enseñamos y con el cual aprendemos</w:t>
      </w:r>
      <w:r w:rsidR="00962D45" w:rsidRPr="004B7A43">
        <w:rPr>
          <w:rFonts w:asciiTheme="majorHAnsi" w:hAnsiTheme="majorHAnsi"/>
          <w:sz w:val="32"/>
          <w:szCs w:val="32"/>
        </w:rPr>
        <w:t xml:space="preserve"> y poder observarlo y aprender a controlarlo.</w:t>
      </w:r>
    </w:p>
    <w:p w:rsidR="002D285B" w:rsidRPr="004B7A43" w:rsidRDefault="002D285B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sz w:val="32"/>
          <w:szCs w:val="32"/>
        </w:rPr>
      </w:pPr>
    </w:p>
    <w:p w:rsidR="003B42DC" w:rsidRPr="004B7A43" w:rsidRDefault="00962D45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sz w:val="32"/>
          <w:szCs w:val="32"/>
        </w:rPr>
      </w:pPr>
      <w:r w:rsidRPr="004B7A43">
        <w:rPr>
          <w:rFonts w:asciiTheme="majorHAnsi" w:hAnsiTheme="majorHAnsi"/>
          <w:sz w:val="32"/>
          <w:szCs w:val="32"/>
        </w:rPr>
        <w:t xml:space="preserve"> </w:t>
      </w:r>
      <w:r w:rsidR="002D285B" w:rsidRPr="004B7A43">
        <w:rPr>
          <w:rFonts w:asciiTheme="majorHAnsi" w:hAnsiTheme="majorHAnsi"/>
          <w:sz w:val="32"/>
          <w:szCs w:val="32"/>
        </w:rPr>
        <w:t>Difícil</w:t>
      </w:r>
      <w:r w:rsidRPr="004B7A43">
        <w:rPr>
          <w:rFonts w:asciiTheme="majorHAnsi" w:hAnsiTheme="majorHAnsi"/>
          <w:sz w:val="32"/>
          <w:szCs w:val="32"/>
        </w:rPr>
        <w:t xml:space="preserve"> </w:t>
      </w:r>
      <w:r w:rsidR="002D285B" w:rsidRPr="004B7A43">
        <w:rPr>
          <w:rFonts w:asciiTheme="majorHAnsi" w:hAnsiTheme="majorHAnsi"/>
          <w:sz w:val="32"/>
          <w:szCs w:val="32"/>
        </w:rPr>
        <w:t xml:space="preserve"> ejercicio pero como to</w:t>
      </w:r>
      <w:r w:rsidRPr="004B7A43">
        <w:rPr>
          <w:rFonts w:asciiTheme="majorHAnsi" w:hAnsiTheme="majorHAnsi"/>
          <w:sz w:val="32"/>
          <w:szCs w:val="32"/>
        </w:rPr>
        <w:t>d</w:t>
      </w:r>
      <w:r w:rsidR="002D285B" w:rsidRPr="004B7A43">
        <w:rPr>
          <w:rFonts w:asciiTheme="majorHAnsi" w:hAnsiTheme="majorHAnsi"/>
          <w:sz w:val="32"/>
          <w:szCs w:val="32"/>
        </w:rPr>
        <w:t>o requiere de esfuerzo.</w:t>
      </w:r>
    </w:p>
    <w:p w:rsidR="003B42DC" w:rsidRPr="004B7A43" w:rsidRDefault="003B42DC" w:rsidP="00177AA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sz w:val="32"/>
          <w:szCs w:val="32"/>
        </w:rPr>
      </w:pPr>
    </w:p>
    <w:p w:rsidR="004B7A43" w:rsidRPr="004B7A43" w:rsidRDefault="00962D45" w:rsidP="004B7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sz w:val="32"/>
          <w:szCs w:val="32"/>
        </w:rPr>
      </w:pPr>
      <w:r w:rsidRPr="004B7A43">
        <w:rPr>
          <w:rFonts w:asciiTheme="majorHAnsi" w:hAnsiTheme="majorHAnsi"/>
          <w:sz w:val="32"/>
          <w:szCs w:val="32"/>
        </w:rPr>
        <w:t xml:space="preserve"> Igual que un faquir controla su dolor, controlar nosotros </w:t>
      </w:r>
      <w:r w:rsidR="003B42DC" w:rsidRPr="004B7A43">
        <w:rPr>
          <w:rFonts w:asciiTheme="majorHAnsi" w:hAnsiTheme="majorHAnsi"/>
          <w:sz w:val="32"/>
          <w:szCs w:val="32"/>
        </w:rPr>
        <w:t>nuestros altibajos de con</w:t>
      </w:r>
      <w:r w:rsidRPr="004B7A43">
        <w:rPr>
          <w:rFonts w:asciiTheme="majorHAnsi" w:hAnsiTheme="majorHAnsi"/>
          <w:sz w:val="32"/>
          <w:szCs w:val="32"/>
        </w:rPr>
        <w:t>ductas</w:t>
      </w:r>
      <w:r w:rsidR="004B7A43" w:rsidRPr="004B7A43">
        <w:rPr>
          <w:rFonts w:asciiTheme="majorHAnsi" w:hAnsiTheme="majorHAnsi"/>
          <w:sz w:val="32"/>
          <w:szCs w:val="32"/>
        </w:rPr>
        <w:t>.</w:t>
      </w:r>
      <w:r w:rsidR="00234AE7" w:rsidRPr="004B7A43">
        <w:rPr>
          <w:rFonts w:asciiTheme="majorHAnsi" w:hAnsiTheme="majorHAnsi"/>
          <w:sz w:val="32"/>
          <w:szCs w:val="32"/>
        </w:rPr>
        <w:t xml:space="preserve"> </w:t>
      </w:r>
    </w:p>
    <w:p w:rsidR="004B7A43" w:rsidRPr="004B7A43" w:rsidRDefault="004B7A43" w:rsidP="004B7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sz w:val="32"/>
          <w:szCs w:val="32"/>
        </w:rPr>
      </w:pPr>
    </w:p>
    <w:p w:rsidR="00177AA6" w:rsidRDefault="004B7A43" w:rsidP="004B7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sz w:val="32"/>
          <w:szCs w:val="32"/>
        </w:rPr>
      </w:pPr>
      <w:r w:rsidRPr="004B7A43">
        <w:rPr>
          <w:rFonts w:asciiTheme="majorHAnsi" w:hAnsiTheme="majorHAnsi"/>
          <w:sz w:val="32"/>
          <w:szCs w:val="32"/>
        </w:rPr>
        <w:t>También,</w:t>
      </w:r>
      <w:r w:rsidR="00234AE7" w:rsidRPr="004B7A43">
        <w:rPr>
          <w:rFonts w:asciiTheme="majorHAnsi" w:hAnsiTheme="majorHAnsi"/>
          <w:sz w:val="32"/>
          <w:szCs w:val="32"/>
        </w:rPr>
        <w:t xml:space="preserve"> sabemos</w:t>
      </w:r>
      <w:r w:rsidRPr="004B7A43">
        <w:rPr>
          <w:rFonts w:asciiTheme="majorHAnsi" w:hAnsiTheme="majorHAnsi"/>
          <w:sz w:val="32"/>
          <w:szCs w:val="32"/>
        </w:rPr>
        <w:t xml:space="preserve"> hoy</w:t>
      </w:r>
      <w:r w:rsidR="00234AE7" w:rsidRPr="004B7A43">
        <w:rPr>
          <w:rFonts w:asciiTheme="majorHAnsi" w:hAnsiTheme="majorHAnsi"/>
          <w:sz w:val="32"/>
          <w:szCs w:val="32"/>
        </w:rPr>
        <w:t xml:space="preserve"> que el cerebro básicamente aprende cuando algo nos motiva, nos inspira</w:t>
      </w:r>
      <w:r w:rsidRPr="004B7A43">
        <w:rPr>
          <w:rFonts w:asciiTheme="majorHAnsi" w:hAnsiTheme="majorHAnsi"/>
          <w:sz w:val="32"/>
          <w:szCs w:val="32"/>
        </w:rPr>
        <w:t>. Aprendamos a salir de la rutina, haciendo cada día algo novedoso, una receta de cocina, un paseo por otro barrio de mi ciudad, una actividad plástica distinta, pintar, leer….</w:t>
      </w:r>
    </w:p>
    <w:p w:rsidR="00C253E3" w:rsidRDefault="00C253E3" w:rsidP="004B7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sz w:val="32"/>
          <w:szCs w:val="32"/>
        </w:rPr>
      </w:pPr>
    </w:p>
    <w:p w:rsidR="00C253E3" w:rsidRPr="00C253E3" w:rsidRDefault="00C253E3" w:rsidP="004B7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b/>
          <w:sz w:val="32"/>
          <w:szCs w:val="32"/>
        </w:rPr>
      </w:pPr>
      <w:r w:rsidRPr="00C253E3">
        <w:rPr>
          <w:rFonts w:asciiTheme="majorHAnsi" w:hAnsiTheme="majorHAnsi"/>
          <w:b/>
          <w:sz w:val="32"/>
          <w:szCs w:val="32"/>
        </w:rPr>
        <w:t xml:space="preserve">                                                              </w:t>
      </w:r>
      <w:r>
        <w:rPr>
          <w:rFonts w:asciiTheme="majorHAnsi" w:hAnsiTheme="majorHAnsi"/>
          <w:b/>
          <w:sz w:val="32"/>
          <w:szCs w:val="32"/>
        </w:rPr>
        <w:t xml:space="preserve">       </w:t>
      </w:r>
      <w:r w:rsidRPr="00C253E3">
        <w:rPr>
          <w:rFonts w:asciiTheme="majorHAnsi" w:hAnsiTheme="majorHAnsi"/>
          <w:b/>
          <w:sz w:val="32"/>
          <w:szCs w:val="32"/>
        </w:rPr>
        <w:t xml:space="preserve"> El día más bello hoy. </w:t>
      </w:r>
    </w:p>
    <w:sectPr w:rsidR="00C253E3" w:rsidRPr="00C253E3" w:rsidSect="00916157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F6DB7"/>
    <w:multiLevelType w:val="multilevel"/>
    <w:tmpl w:val="974C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142AF1"/>
    <w:multiLevelType w:val="multilevel"/>
    <w:tmpl w:val="3CF8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9660B3"/>
    <w:multiLevelType w:val="multilevel"/>
    <w:tmpl w:val="2136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07F6"/>
    <w:rsid w:val="000058F2"/>
    <w:rsid w:val="001213B3"/>
    <w:rsid w:val="00177AA6"/>
    <w:rsid w:val="00234AE7"/>
    <w:rsid w:val="00252EC3"/>
    <w:rsid w:val="00271D0F"/>
    <w:rsid w:val="002D285B"/>
    <w:rsid w:val="0038424B"/>
    <w:rsid w:val="003B42DC"/>
    <w:rsid w:val="003B65CC"/>
    <w:rsid w:val="00467AFA"/>
    <w:rsid w:val="004B7A43"/>
    <w:rsid w:val="00505898"/>
    <w:rsid w:val="00596BE6"/>
    <w:rsid w:val="00616A38"/>
    <w:rsid w:val="00704D00"/>
    <w:rsid w:val="008E07F6"/>
    <w:rsid w:val="00916157"/>
    <w:rsid w:val="00921B08"/>
    <w:rsid w:val="00956BEB"/>
    <w:rsid w:val="00962D45"/>
    <w:rsid w:val="00B621C4"/>
    <w:rsid w:val="00BD2416"/>
    <w:rsid w:val="00C253E3"/>
    <w:rsid w:val="00C959BE"/>
    <w:rsid w:val="00F11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B08"/>
  </w:style>
  <w:style w:type="paragraph" w:styleId="Ttulo1">
    <w:name w:val="heading 1"/>
    <w:basedOn w:val="Normal"/>
    <w:link w:val="Ttulo1Car"/>
    <w:uiPriority w:val="9"/>
    <w:qFormat/>
    <w:rsid w:val="008E07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8E07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link w:val="Ttulo5Car"/>
    <w:uiPriority w:val="9"/>
    <w:qFormat/>
    <w:rsid w:val="008E07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07F6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E07F6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8E07F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8E07F6"/>
    <w:rPr>
      <w:color w:val="0000FF"/>
      <w:u w:val="single"/>
    </w:rPr>
  </w:style>
  <w:style w:type="character" w:customStyle="1" w:styleId="authorcomponentgray-7za">
    <w:name w:val="authorcomponent__gray-7_za"/>
    <w:basedOn w:val="Fuentedeprrafopredeter"/>
    <w:rsid w:val="008E07F6"/>
  </w:style>
  <w:style w:type="character" w:customStyle="1" w:styleId="articulo-localizacion">
    <w:name w:val="articulo-localizacion"/>
    <w:basedOn w:val="Fuentedeprrafopredeter"/>
    <w:rsid w:val="008E07F6"/>
  </w:style>
  <w:style w:type="character" w:customStyle="1" w:styleId="authorcomponentcontentdate-1obg">
    <w:name w:val="authorcomponent__content_date-1obg"/>
    <w:basedOn w:val="Fuentedeprrafopredeter"/>
    <w:rsid w:val="008E07F6"/>
  </w:style>
  <w:style w:type="character" w:customStyle="1" w:styleId="articleinfo-2nnl">
    <w:name w:val="article__info-2nnl"/>
    <w:basedOn w:val="Fuentedeprrafopredeter"/>
    <w:rsid w:val="008E07F6"/>
  </w:style>
  <w:style w:type="character" w:customStyle="1" w:styleId="articleauthor-2ubj">
    <w:name w:val="article__author-2ubj"/>
    <w:basedOn w:val="Fuentedeprrafopredeter"/>
    <w:rsid w:val="008E07F6"/>
  </w:style>
  <w:style w:type="paragraph" w:customStyle="1" w:styleId="coloreta">
    <w:name w:val="color_eta"/>
    <w:basedOn w:val="Normal"/>
    <w:rsid w:val="008E0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E07F6"/>
    <w:rPr>
      <w:b/>
      <w:bCs/>
    </w:rPr>
  </w:style>
  <w:style w:type="character" w:styleId="nfasis">
    <w:name w:val="Emphasis"/>
    <w:basedOn w:val="Fuentedeprrafopredeter"/>
    <w:uiPriority w:val="20"/>
    <w:qFormat/>
    <w:rsid w:val="008E07F6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0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07F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D2416"/>
    <w:pPr>
      <w:ind w:left="720"/>
      <w:contextualSpacing/>
    </w:pPr>
  </w:style>
  <w:style w:type="character" w:customStyle="1" w:styleId="counter">
    <w:name w:val="counter"/>
    <w:basedOn w:val="Fuentedeprrafopredeter"/>
    <w:rsid w:val="00177AA6"/>
  </w:style>
  <w:style w:type="character" w:customStyle="1" w:styleId="visuallyhidden">
    <w:name w:val="visuallyhidden"/>
    <w:basedOn w:val="Fuentedeprrafopredeter"/>
    <w:rsid w:val="00177AA6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177A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177AA6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177A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177AA6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cat-labels">
    <w:name w:val="cat-labels"/>
    <w:basedOn w:val="Fuentedeprrafopredeter"/>
    <w:rsid w:val="00177AA6"/>
  </w:style>
  <w:style w:type="character" w:customStyle="1" w:styleId="meta-item">
    <w:name w:val="meta-item"/>
    <w:basedOn w:val="Fuentedeprrafopredeter"/>
    <w:rsid w:val="00177AA6"/>
  </w:style>
  <w:style w:type="character" w:customStyle="1" w:styleId="by">
    <w:name w:val="by"/>
    <w:basedOn w:val="Fuentedeprrafopredeter"/>
    <w:rsid w:val="00177AA6"/>
  </w:style>
  <w:style w:type="paragraph" w:styleId="NormalWeb">
    <w:name w:val="Normal (Web)"/>
    <w:basedOn w:val="Normal"/>
    <w:uiPriority w:val="99"/>
    <w:unhideWhenUsed/>
    <w:rsid w:val="0017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145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1" w:color="EBEBEB"/>
                        <w:bottom w:val="none" w:sz="0" w:space="0" w:color="auto"/>
                        <w:right w:val="none" w:sz="0" w:space="0" w:color="auto"/>
                      </w:divBdr>
                    </w:div>
                    <w:div w:id="15121860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EFEFEF"/>
                        <w:left w:val="single" w:sz="6" w:space="11" w:color="EFEFEF"/>
                        <w:bottom w:val="single" w:sz="6" w:space="9" w:color="EFEFEF"/>
                        <w:right w:val="single" w:sz="6" w:space="11" w:color="EFEFEF"/>
                      </w:divBdr>
                    </w:div>
                  </w:divsChild>
                </w:div>
              </w:divsChild>
            </w:div>
          </w:divsChild>
        </w:div>
        <w:div w:id="92483792">
          <w:marLeft w:val="0"/>
          <w:marRight w:val="0"/>
          <w:marTop w:val="975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3212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0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45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52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85797">
                          <w:marLeft w:val="0"/>
                          <w:marRight w:val="-35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32187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3410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32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19675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0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266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348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1087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0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35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5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83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8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9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01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1452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84094">
          <w:marLeft w:val="4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3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8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1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3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9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896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8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5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7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18984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71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545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96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244440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33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94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957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159653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4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3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6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063454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2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97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20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89982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22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50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64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768597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91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42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93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441388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21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83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685888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82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51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706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905619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19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255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56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291492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29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1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4727418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8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68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37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9986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7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83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37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8190913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38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277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544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989732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96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1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327529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1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73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41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161386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102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56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143408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30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75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62628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3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06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213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761960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5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9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68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04923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33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19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981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513088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69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11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91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9051737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3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67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5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1095178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36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54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775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993917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5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2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4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097702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77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51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541733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84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52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959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8122317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0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50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634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040713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12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76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98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956853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8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564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99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176276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03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219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650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5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8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4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EquipoW7</dc:creator>
  <cp:lastModifiedBy>EquipoW7</cp:lastModifiedBy>
  <cp:revision>9</cp:revision>
  <dcterms:created xsi:type="dcterms:W3CDTF">2021-10-12T16:10:00Z</dcterms:created>
  <dcterms:modified xsi:type="dcterms:W3CDTF">2021-12-27T15:20:00Z</dcterms:modified>
</cp:coreProperties>
</file>